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17CA" w14:textId="5A3BFC1F" w:rsidR="00844939" w:rsidRPr="00F74204" w:rsidRDefault="00C3501D">
      <w:pPr>
        <w:jc w:val="center"/>
        <w:rPr>
          <w:b/>
          <w:bCs/>
          <w:i/>
          <w:iCs/>
          <w:u w:val="single"/>
        </w:rPr>
      </w:pPr>
      <w:r w:rsidRPr="00F74204">
        <w:rPr>
          <w:b/>
          <w:bCs/>
          <w:i/>
          <w:iCs/>
        </w:rPr>
        <w:t>Carta intestata Istituzione scolastica</w:t>
      </w:r>
    </w:p>
    <w:p w14:paraId="5F3217CB" w14:textId="77777777" w:rsidR="00844939" w:rsidRDefault="00844939">
      <w:pPr>
        <w:jc w:val="right"/>
      </w:pPr>
    </w:p>
    <w:p w14:paraId="5F3217CC" w14:textId="77777777" w:rsidR="00844939" w:rsidRDefault="00C3501D">
      <w:pPr>
        <w:jc w:val="right"/>
      </w:pPr>
      <w:r>
        <w:t>All’USR PIEMONTE</w:t>
      </w:r>
    </w:p>
    <w:p w14:paraId="5F3217CD" w14:textId="77777777" w:rsidR="00844939" w:rsidRDefault="00C3501D">
      <w:pPr>
        <w:ind w:left="3540" w:firstLine="708"/>
        <w:jc w:val="right"/>
      </w:pPr>
      <w:r>
        <w:t>UFFICIO I - AREA FORMAZIONE</w:t>
      </w:r>
    </w:p>
    <w:p w14:paraId="5F3217CE" w14:textId="76732F9C" w:rsidR="00844939" w:rsidRDefault="00C3501D">
      <w:pPr>
        <w:ind w:left="3540" w:firstLine="708"/>
        <w:jc w:val="right"/>
      </w:pPr>
      <w:r>
        <w:t xml:space="preserve">da </w:t>
      </w:r>
      <w:r w:rsidRPr="00B81EE0">
        <w:t xml:space="preserve">trasmettere </w:t>
      </w:r>
      <w:r w:rsidRPr="00B81EE0">
        <w:rPr>
          <w:b/>
        </w:rPr>
        <w:t xml:space="preserve">entro il </w:t>
      </w:r>
      <w:r w:rsidR="009944C4" w:rsidRPr="00B81EE0">
        <w:rPr>
          <w:b/>
        </w:rPr>
        <w:t>28/2</w:t>
      </w:r>
      <w:r w:rsidR="009944C4">
        <w:rPr>
          <w:b/>
        </w:rPr>
        <w:t>/2023</w:t>
      </w:r>
      <w:r>
        <w:t xml:space="preserve"> </w:t>
      </w:r>
      <w:r w:rsidRPr="00B81EE0">
        <w:t xml:space="preserve">all’indirizzo </w:t>
      </w:r>
      <w:r w:rsidRPr="00B81EE0">
        <w:t>PEC</w:t>
      </w:r>
      <w:r w:rsidR="009944C4">
        <w:t xml:space="preserve"> </w:t>
      </w:r>
      <w:r w:rsidR="00B81EE0">
        <w:rPr>
          <w:color w:val="0462C1"/>
          <w:sz w:val="23"/>
          <w:szCs w:val="23"/>
        </w:rPr>
        <w:t>drpi@postacert.istruzione.it</w:t>
      </w:r>
    </w:p>
    <w:p w14:paraId="5F3217CF" w14:textId="77777777" w:rsidR="00844939" w:rsidRDefault="00C3501D">
      <w:pPr>
        <w:spacing w:after="0" w:line="240" w:lineRule="auto"/>
        <w:ind w:left="3538" w:firstLine="709"/>
        <w:jc w:val="right"/>
      </w:pPr>
      <w:r>
        <w:t xml:space="preserve">indicando in oggetto: </w:t>
      </w:r>
    </w:p>
    <w:p w14:paraId="5F3217D0" w14:textId="0B95546F" w:rsidR="00844939" w:rsidRDefault="00C3501D">
      <w:pPr>
        <w:ind w:left="3540" w:firstLine="708"/>
        <w:jc w:val="right"/>
      </w:pPr>
      <w:r>
        <w:t>“</w:t>
      </w:r>
      <w:r w:rsidRPr="0050105B">
        <w:rPr>
          <w:b/>
        </w:rPr>
        <w:t>RETE F.A.T.A.</w:t>
      </w:r>
      <w:r w:rsidRPr="0050105B">
        <w:rPr>
          <w:b/>
        </w:rPr>
        <w:t xml:space="preserve"> </w:t>
      </w:r>
      <w:r w:rsidR="0050105B" w:rsidRPr="0050105B">
        <w:rPr>
          <w:b/>
        </w:rPr>
        <w:t xml:space="preserve">- </w:t>
      </w:r>
      <w:r w:rsidRPr="0050105B">
        <w:rPr>
          <w:b/>
        </w:rPr>
        <w:t>Codice meccanografico</w:t>
      </w:r>
      <w:r>
        <w:rPr>
          <w:b/>
        </w:rPr>
        <w:t xml:space="preserve"> istituto</w:t>
      </w:r>
      <w:r w:rsidR="0050105B">
        <w:t>”</w:t>
      </w:r>
    </w:p>
    <w:p w14:paraId="5F3217D1" w14:textId="77777777" w:rsidR="00844939" w:rsidRDefault="00844939">
      <w:pPr>
        <w:ind w:left="3540" w:firstLine="708"/>
        <w:jc w:val="right"/>
      </w:pPr>
    </w:p>
    <w:p w14:paraId="5F3217D2" w14:textId="77777777" w:rsidR="00844939" w:rsidRDefault="00C3501D" w:rsidP="00F74204">
      <w:pPr>
        <w:pBdr>
          <w:top w:val="nil"/>
          <w:left w:val="nil"/>
          <w:bottom w:val="nil"/>
          <w:right w:val="nil"/>
          <w:between w:val="nil"/>
        </w:pBdr>
        <w:spacing w:before="60" w:after="0" w:line="31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adesione rete di scopo regionale per la formazione del personale ATA.</w:t>
      </w:r>
    </w:p>
    <w:p w14:paraId="5F3217D3" w14:textId="77777777" w:rsidR="00844939" w:rsidRDefault="00C3501D" w:rsidP="00F74204">
      <w:pPr>
        <w:spacing w:before="60" w:after="0" w:line="312" w:lineRule="auto"/>
        <w:jc w:val="both"/>
      </w:pPr>
      <w:r>
        <w:t>Con riferimento all’accordo di rete di scopo regionale per la formazione del personale ATA,</w:t>
      </w:r>
    </w:p>
    <w:p w14:paraId="5F3217D4" w14:textId="77777777" w:rsidR="00844939" w:rsidRDefault="00C3501D" w:rsidP="00F74204">
      <w:pPr>
        <w:spacing w:before="60" w:after="0" w:line="312" w:lineRule="auto"/>
      </w:pPr>
      <w:r>
        <w:t>il Dirigente Scolastico ___________________________________________________</w:t>
      </w:r>
    </w:p>
    <w:p w14:paraId="5F3217D5" w14:textId="77777777" w:rsidR="00844939" w:rsidRDefault="00C3501D" w:rsidP="00F74204">
      <w:pPr>
        <w:spacing w:before="60" w:after="0" w:line="312" w:lineRule="auto"/>
      </w:pPr>
      <w:r>
        <w:t>dell’Isti</w:t>
      </w:r>
      <w:r>
        <w:t>tuzione Scolastica ________________________________________________</w:t>
      </w:r>
    </w:p>
    <w:p w14:paraId="5F3217D6" w14:textId="77777777" w:rsidR="00844939" w:rsidRDefault="00C3501D" w:rsidP="00F74204">
      <w:pPr>
        <w:spacing w:before="60" w:after="0" w:line="312" w:lineRule="auto"/>
      </w:pPr>
      <w:r>
        <w:t>comunica la disponibilità della scuola a partecipare alla Rete di Scopo Regionale in fase di costituzione, ai sensi della nota DRPI 15716 del 26.10.2022.</w:t>
      </w:r>
    </w:p>
    <w:p w14:paraId="5F3217D7" w14:textId="77777777" w:rsidR="00844939" w:rsidRDefault="00C3501D" w:rsidP="00F74204">
      <w:pPr>
        <w:spacing w:before="60" w:after="0" w:line="312" w:lineRule="auto"/>
      </w:pPr>
      <w:r>
        <w:t>A tal fine dichiara:</w:t>
      </w:r>
    </w:p>
    <w:p w14:paraId="29C855C4" w14:textId="47F48B7F" w:rsidR="008955BD" w:rsidRDefault="00C3501D" w:rsidP="00F74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312" w:lineRule="auto"/>
        <w:ind w:hanging="360"/>
        <w:jc w:val="both"/>
      </w:pPr>
      <w:r>
        <w:t>d</w:t>
      </w:r>
      <w:r>
        <w:rPr>
          <w:color w:val="000000"/>
        </w:rPr>
        <w:t>i essere disponibile a partecipare all’attività istituzionale della rete di scopo, così come regolata dall’accordo citato.</w:t>
      </w:r>
    </w:p>
    <w:p w14:paraId="6E06970B" w14:textId="77777777" w:rsidR="001820C7" w:rsidRDefault="001820C7" w:rsidP="00F74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312" w:lineRule="auto"/>
        <w:ind w:hanging="360"/>
        <w:jc w:val="both"/>
      </w:pPr>
      <w:r>
        <w:t xml:space="preserve">I seguenti dati relativi al personale ATA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955BD" w14:paraId="3968EAD7" w14:textId="77777777" w:rsidTr="008955BD">
        <w:tc>
          <w:tcPr>
            <w:tcW w:w="1000" w:type="pct"/>
            <w:vAlign w:val="center"/>
          </w:tcPr>
          <w:p w14:paraId="07F89775" w14:textId="2B82AFED" w:rsidR="008955BD" w:rsidRDefault="008955BD" w:rsidP="00F74204">
            <w:pPr>
              <w:spacing w:before="60" w:line="312" w:lineRule="auto"/>
              <w:jc w:val="center"/>
            </w:pPr>
            <w:r>
              <w:t>TOTALE</w:t>
            </w:r>
          </w:p>
        </w:tc>
        <w:tc>
          <w:tcPr>
            <w:tcW w:w="1000" w:type="pct"/>
            <w:vAlign w:val="center"/>
          </w:tcPr>
          <w:p w14:paraId="6688DB8F" w14:textId="2B5BE2EE" w:rsidR="008955BD" w:rsidRDefault="008955BD" w:rsidP="00F74204">
            <w:pPr>
              <w:spacing w:before="60" w:line="312" w:lineRule="auto"/>
              <w:jc w:val="center"/>
            </w:pPr>
            <w:r>
              <w:t>AA</w:t>
            </w:r>
          </w:p>
          <w:p w14:paraId="1E368D8A" w14:textId="2F478A14" w:rsidR="008955BD" w:rsidRDefault="008955BD" w:rsidP="00F74204">
            <w:pPr>
              <w:spacing w:before="60" w:line="312" w:lineRule="auto"/>
              <w:jc w:val="center"/>
            </w:pPr>
            <w:r>
              <w:t>(ANCHE DSGA FF)</w:t>
            </w:r>
          </w:p>
        </w:tc>
        <w:tc>
          <w:tcPr>
            <w:tcW w:w="1000" w:type="pct"/>
            <w:vAlign w:val="center"/>
          </w:tcPr>
          <w:p w14:paraId="2DE0A074" w14:textId="4D2C0079" w:rsidR="008955BD" w:rsidRDefault="008955BD" w:rsidP="00F74204">
            <w:pPr>
              <w:spacing w:before="60" w:line="312" w:lineRule="auto"/>
              <w:jc w:val="center"/>
            </w:pPr>
            <w:r>
              <w:t>AT</w:t>
            </w:r>
          </w:p>
        </w:tc>
        <w:tc>
          <w:tcPr>
            <w:tcW w:w="1000" w:type="pct"/>
            <w:vAlign w:val="center"/>
          </w:tcPr>
          <w:p w14:paraId="1D785A42" w14:textId="2109E07E" w:rsidR="008955BD" w:rsidRDefault="008955BD" w:rsidP="00F74204">
            <w:pPr>
              <w:spacing w:before="60" w:line="312" w:lineRule="auto"/>
              <w:jc w:val="center"/>
            </w:pPr>
            <w:r>
              <w:t>CS</w:t>
            </w:r>
          </w:p>
        </w:tc>
        <w:tc>
          <w:tcPr>
            <w:tcW w:w="1000" w:type="pct"/>
            <w:vAlign w:val="center"/>
          </w:tcPr>
          <w:p w14:paraId="2D2B60D5" w14:textId="0CC327CB" w:rsidR="008955BD" w:rsidRDefault="008955BD" w:rsidP="00F74204">
            <w:pPr>
              <w:spacing w:before="60" w:line="312" w:lineRule="auto"/>
              <w:jc w:val="center"/>
            </w:pPr>
            <w:r>
              <w:t>DSGA</w:t>
            </w:r>
          </w:p>
        </w:tc>
      </w:tr>
      <w:tr w:rsidR="008955BD" w14:paraId="6B302A34" w14:textId="77777777" w:rsidTr="008955BD">
        <w:tc>
          <w:tcPr>
            <w:tcW w:w="1000" w:type="pct"/>
          </w:tcPr>
          <w:p w14:paraId="5E2BCE98" w14:textId="77777777" w:rsidR="008955BD" w:rsidRDefault="008955BD" w:rsidP="00F74204">
            <w:pPr>
              <w:spacing w:before="60" w:line="312" w:lineRule="auto"/>
              <w:jc w:val="both"/>
            </w:pPr>
          </w:p>
        </w:tc>
        <w:tc>
          <w:tcPr>
            <w:tcW w:w="1000" w:type="pct"/>
          </w:tcPr>
          <w:p w14:paraId="09060A35" w14:textId="5FC33096" w:rsidR="008955BD" w:rsidRDefault="008955BD" w:rsidP="00F74204">
            <w:pPr>
              <w:spacing w:before="60" w:line="312" w:lineRule="auto"/>
              <w:jc w:val="both"/>
            </w:pPr>
          </w:p>
        </w:tc>
        <w:tc>
          <w:tcPr>
            <w:tcW w:w="1000" w:type="pct"/>
          </w:tcPr>
          <w:p w14:paraId="47C24D66" w14:textId="77777777" w:rsidR="008955BD" w:rsidRDefault="008955BD" w:rsidP="00F74204">
            <w:pPr>
              <w:spacing w:before="60" w:line="312" w:lineRule="auto"/>
              <w:jc w:val="both"/>
            </w:pPr>
          </w:p>
        </w:tc>
        <w:tc>
          <w:tcPr>
            <w:tcW w:w="1000" w:type="pct"/>
          </w:tcPr>
          <w:p w14:paraId="04201A19" w14:textId="77777777" w:rsidR="008955BD" w:rsidRDefault="008955BD" w:rsidP="00F74204">
            <w:pPr>
              <w:spacing w:before="60" w:line="312" w:lineRule="auto"/>
              <w:jc w:val="both"/>
            </w:pPr>
          </w:p>
        </w:tc>
        <w:tc>
          <w:tcPr>
            <w:tcW w:w="1000" w:type="pct"/>
          </w:tcPr>
          <w:p w14:paraId="5E95F4F7" w14:textId="77777777" w:rsidR="008955BD" w:rsidRDefault="008955BD" w:rsidP="00F74204">
            <w:pPr>
              <w:spacing w:before="60" w:line="312" w:lineRule="auto"/>
              <w:jc w:val="both"/>
            </w:pPr>
          </w:p>
        </w:tc>
      </w:tr>
    </w:tbl>
    <w:p w14:paraId="5F3217DA" w14:textId="77777777" w:rsidR="00844939" w:rsidRDefault="00844939" w:rsidP="00F74204">
      <w:pPr>
        <w:spacing w:before="60" w:after="0" w:line="312" w:lineRule="auto"/>
      </w:pPr>
    </w:p>
    <w:p w14:paraId="5F3217DB" w14:textId="748AF7C0" w:rsidR="00844939" w:rsidRDefault="00F74204" w:rsidP="00F74204">
      <w:pPr>
        <w:spacing w:before="60" w:after="0" w:line="312" w:lineRule="auto"/>
      </w:pPr>
      <w:r>
        <w:t>S</w:t>
      </w:r>
      <w:r w:rsidR="00C3501D">
        <w:t>i impegna</w:t>
      </w:r>
      <w:r>
        <w:t>, altresì,</w:t>
      </w:r>
      <w:r w:rsidR="00C3501D">
        <w:t xml:space="preserve"> ad adottare le deliberazioni degli organi collegiali competenti per l’adesione alla rete di scopo.</w:t>
      </w:r>
    </w:p>
    <w:p w14:paraId="5F3217DC" w14:textId="77777777" w:rsidR="00844939" w:rsidRDefault="00844939" w:rsidP="00F74204">
      <w:pPr>
        <w:spacing w:before="60" w:after="0" w:line="312" w:lineRule="auto"/>
      </w:pPr>
    </w:p>
    <w:p w14:paraId="5F3217DD" w14:textId="77777777" w:rsidR="00844939" w:rsidRDefault="00C3501D" w:rsidP="00F74204">
      <w:pPr>
        <w:spacing w:before="60" w:after="0" w:line="312" w:lineRule="auto"/>
      </w:pPr>
      <w:r>
        <w:t>Data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2809CA" w14:paraId="4F278529" w14:textId="77777777" w:rsidTr="00886773">
        <w:trPr>
          <w:trHeight w:val="813"/>
          <w:jc w:val="right"/>
        </w:trPr>
        <w:tc>
          <w:tcPr>
            <w:tcW w:w="0" w:type="auto"/>
          </w:tcPr>
          <w:p w14:paraId="484AAFB2" w14:textId="3F34A00D" w:rsidR="002809CA" w:rsidRPr="009F3869" w:rsidRDefault="002809CA" w:rsidP="00886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Hlk39648749"/>
            <w:r w:rsidRPr="009F3869">
              <w:rPr>
                <w:color w:val="000000"/>
              </w:rPr>
              <w:t>Il</w:t>
            </w:r>
            <w:r>
              <w:rPr>
                <w:color w:val="000000"/>
              </w:rPr>
              <w:t>/La</w:t>
            </w:r>
            <w:r w:rsidRPr="009F3869">
              <w:rPr>
                <w:color w:val="000000"/>
              </w:rPr>
              <w:t xml:space="preserve"> Dirigente </w:t>
            </w:r>
            <w:r>
              <w:rPr>
                <w:color w:val="000000"/>
              </w:rPr>
              <w:t>scolastico/a</w:t>
            </w:r>
          </w:p>
          <w:p w14:paraId="74432676" w14:textId="073A2322" w:rsidR="002809CA" w:rsidRDefault="002809CA" w:rsidP="008867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……….</w:t>
            </w:r>
          </w:p>
        </w:tc>
      </w:tr>
      <w:tr w:rsidR="002809CA" w14:paraId="7BF6FCBD" w14:textId="77777777" w:rsidTr="00886773">
        <w:trPr>
          <w:jc w:val="right"/>
        </w:trPr>
        <w:tc>
          <w:tcPr>
            <w:tcW w:w="0" w:type="auto"/>
            <w:vAlign w:val="bottom"/>
          </w:tcPr>
          <w:p w14:paraId="3A2C5F52" w14:textId="77777777" w:rsidR="002809CA" w:rsidRDefault="002809CA" w:rsidP="00886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1030">
              <w:rPr>
                <w:sz w:val="18"/>
                <w:szCs w:val="18"/>
              </w:rPr>
              <w:t>Documento firmato digitalmente ai sensi del c.d. Codice</w:t>
            </w:r>
          </w:p>
          <w:p w14:paraId="53519611" w14:textId="77777777" w:rsidR="002809CA" w:rsidRPr="000F41C4" w:rsidRDefault="002809CA" w:rsidP="00886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1030">
              <w:rPr>
                <w:sz w:val="18"/>
                <w:szCs w:val="18"/>
              </w:rPr>
              <w:t>dell’Amministrazione digitale e norme ad esso connesse</w:t>
            </w:r>
          </w:p>
        </w:tc>
      </w:tr>
      <w:bookmarkEnd w:id="0"/>
    </w:tbl>
    <w:p w14:paraId="5F3217E3" w14:textId="77777777" w:rsidR="00844939" w:rsidRDefault="00844939" w:rsidP="008955BD">
      <w:pPr>
        <w:jc w:val="right"/>
      </w:pPr>
    </w:p>
    <w:sectPr w:rsidR="0084493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31B"/>
    <w:multiLevelType w:val="multilevel"/>
    <w:tmpl w:val="2E6C72E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39"/>
    <w:rsid w:val="001820C7"/>
    <w:rsid w:val="002809CA"/>
    <w:rsid w:val="0050105B"/>
    <w:rsid w:val="006F2E5F"/>
    <w:rsid w:val="00844939"/>
    <w:rsid w:val="008955BD"/>
    <w:rsid w:val="009944C4"/>
    <w:rsid w:val="00AC5E88"/>
    <w:rsid w:val="00B81EE0"/>
    <w:rsid w:val="00C3501D"/>
    <w:rsid w:val="00F56592"/>
    <w:rsid w:val="00F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17CA"/>
  <w15:docId w15:val="{B7E1A00B-8714-4E2E-B4AC-C4BC56D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6F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PACE GIULIA</cp:lastModifiedBy>
  <cp:revision>12</cp:revision>
  <dcterms:created xsi:type="dcterms:W3CDTF">2023-02-13T14:53:00Z</dcterms:created>
  <dcterms:modified xsi:type="dcterms:W3CDTF">2023-02-13T15:05:00Z</dcterms:modified>
</cp:coreProperties>
</file>